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32" w:type="dxa"/>
        <w:tblLayout w:type="fixed"/>
        <w:tblLook w:val="0000" w:firstRow="0" w:lastRow="0" w:firstColumn="0" w:lastColumn="0" w:noHBand="0" w:noVBand="0"/>
      </w:tblPr>
      <w:tblGrid>
        <w:gridCol w:w="4395"/>
        <w:gridCol w:w="5528"/>
      </w:tblGrid>
      <w:tr w:rsidR="00282653" w:rsidRPr="00B3583E" w:rsidTr="005036C9">
        <w:trPr>
          <w:trHeight w:val="1278"/>
        </w:trPr>
        <w:tc>
          <w:tcPr>
            <w:tcW w:w="4395" w:type="dxa"/>
            <w:tcBorders>
              <w:top w:val="nil"/>
              <w:left w:val="nil"/>
              <w:bottom w:val="nil"/>
              <w:right w:val="nil"/>
            </w:tcBorders>
            <w:shd w:val="clear" w:color="000000" w:fill="FFFFFF"/>
          </w:tcPr>
          <w:p w:rsidR="00282653" w:rsidRPr="00B3583E" w:rsidRDefault="00282653" w:rsidP="005036C9">
            <w:pPr>
              <w:autoSpaceDE w:val="0"/>
              <w:autoSpaceDN w:val="0"/>
              <w:adjustRightInd w:val="0"/>
              <w:jc w:val="center"/>
              <w:rPr>
                <w:sz w:val="24"/>
                <w:szCs w:val="24"/>
              </w:rPr>
            </w:pPr>
            <w:r w:rsidRPr="00B3583E">
              <w:rPr>
                <w:sz w:val="24"/>
                <w:szCs w:val="24"/>
              </w:rPr>
              <w:t>UBND TỈNH HƯNG YÊN</w:t>
            </w:r>
          </w:p>
          <w:p w:rsidR="00282653" w:rsidRPr="00B3583E" w:rsidRDefault="00282653" w:rsidP="005036C9">
            <w:pPr>
              <w:autoSpaceDE w:val="0"/>
              <w:autoSpaceDN w:val="0"/>
              <w:adjustRightInd w:val="0"/>
              <w:jc w:val="center"/>
              <w:rPr>
                <w:b/>
                <w:bCs/>
                <w:sz w:val="24"/>
                <w:szCs w:val="24"/>
              </w:rPr>
            </w:pPr>
            <w:r w:rsidRPr="00B3583E">
              <w:rPr>
                <w:b/>
                <w:bCs/>
                <w:sz w:val="24"/>
                <w:szCs w:val="24"/>
              </w:rPr>
              <w:t>SỞ TÀI NGUYÊN VÀ MÔI TRƯỜNG</w:t>
            </w:r>
          </w:p>
          <w:p w:rsidR="00282653" w:rsidRPr="00B3583E" w:rsidRDefault="0018584C" w:rsidP="0018584C">
            <w:pPr>
              <w:autoSpaceDE w:val="0"/>
              <w:autoSpaceDN w:val="0"/>
              <w:adjustRightInd w:val="0"/>
              <w:spacing w:before="240"/>
              <w:jc w:val="center"/>
              <w:rPr>
                <w:sz w:val="22"/>
                <w:szCs w:val="22"/>
              </w:rPr>
            </w:pPr>
            <w:r>
              <w:rPr>
                <w:noProof/>
              </w:rPr>
              <w:pict>
                <v:line id="_x0000_s1026" style="position:absolute;left:0;text-align:left;z-index:251658240" from="67.45pt,1.65pt" to="130.45pt,1.65pt"/>
              </w:pict>
            </w:r>
            <w:r w:rsidR="00282653" w:rsidRPr="00B3583E">
              <w:t xml:space="preserve">Số: </w:t>
            </w:r>
            <w:r>
              <w:rPr>
                <w:lang w:val="en-US"/>
              </w:rPr>
              <w:t>15</w:t>
            </w:r>
            <w:r w:rsidR="00282653" w:rsidRPr="00B3583E">
              <w:t>/TB-STNMT</w:t>
            </w:r>
          </w:p>
        </w:tc>
        <w:tc>
          <w:tcPr>
            <w:tcW w:w="5528" w:type="dxa"/>
            <w:tcBorders>
              <w:top w:val="nil"/>
              <w:left w:val="nil"/>
              <w:bottom w:val="nil"/>
              <w:right w:val="nil"/>
            </w:tcBorders>
            <w:shd w:val="clear" w:color="000000" w:fill="FFFFFF"/>
          </w:tcPr>
          <w:p w:rsidR="00282653" w:rsidRPr="00B3583E" w:rsidRDefault="00282653" w:rsidP="005036C9">
            <w:pPr>
              <w:autoSpaceDE w:val="0"/>
              <w:autoSpaceDN w:val="0"/>
              <w:adjustRightInd w:val="0"/>
              <w:jc w:val="center"/>
              <w:rPr>
                <w:sz w:val="24"/>
                <w:szCs w:val="24"/>
              </w:rPr>
            </w:pPr>
            <w:r w:rsidRPr="00B3583E">
              <w:rPr>
                <w:b/>
                <w:bCs/>
                <w:sz w:val="24"/>
                <w:szCs w:val="24"/>
              </w:rPr>
              <w:t xml:space="preserve">     CỘNG HOÀ XÃ HỘI CHỦ NGHĨA VIỆT NAM</w:t>
            </w:r>
          </w:p>
          <w:p w:rsidR="00282653" w:rsidRPr="00B3583E" w:rsidRDefault="00282653" w:rsidP="005036C9">
            <w:pPr>
              <w:autoSpaceDE w:val="0"/>
              <w:autoSpaceDN w:val="0"/>
              <w:adjustRightInd w:val="0"/>
              <w:ind w:left="156" w:hanging="156"/>
              <w:jc w:val="center"/>
              <w:rPr>
                <w:b/>
                <w:bCs/>
              </w:rPr>
            </w:pPr>
            <w:r w:rsidRPr="00B3583E">
              <w:rPr>
                <w:b/>
                <w:bCs/>
              </w:rPr>
              <w:t xml:space="preserve">   Độc lập - Tự do - Hạnh phúc</w:t>
            </w:r>
          </w:p>
          <w:p w:rsidR="00282653" w:rsidRPr="00B3583E" w:rsidRDefault="0018584C" w:rsidP="0018584C">
            <w:pPr>
              <w:autoSpaceDE w:val="0"/>
              <w:autoSpaceDN w:val="0"/>
              <w:adjustRightInd w:val="0"/>
              <w:spacing w:before="240"/>
              <w:jc w:val="both"/>
              <w:rPr>
                <w:sz w:val="22"/>
                <w:szCs w:val="22"/>
                <w:lang w:val="en-US"/>
              </w:rPr>
            </w:pPr>
            <w:r>
              <w:rPr>
                <w:i/>
                <w:iCs/>
                <w:noProof/>
              </w:rPr>
              <w:pict>
                <v:shapetype id="_x0000_t32" coordsize="21600,21600" o:spt="32" o:oned="t" path="m,l21600,21600e" filled="f">
                  <v:path arrowok="t" fillok="f" o:connecttype="none"/>
                  <o:lock v:ext="edit" shapetype="t"/>
                </v:shapetype>
                <v:shape id="_x0000_s1027" type="#_x0000_t32" style="position:absolute;left:0;text-align:left;margin-left:51.6pt;margin-top:2.35pt;width:174.45pt;height:0;z-index:251661312" o:connectortype="straight"/>
              </w:pict>
            </w:r>
            <w:r w:rsidR="00282653" w:rsidRPr="00B3583E">
              <w:rPr>
                <w:i/>
                <w:iCs/>
              </w:rPr>
              <w:t xml:space="preserve">       Hưng Yên, ngày </w:t>
            </w:r>
            <w:r>
              <w:rPr>
                <w:i/>
                <w:iCs/>
                <w:lang w:val="en-US"/>
              </w:rPr>
              <w:t>21</w:t>
            </w:r>
            <w:bookmarkStart w:id="0" w:name="_GoBack"/>
            <w:bookmarkEnd w:id="0"/>
            <w:r w:rsidR="00282653" w:rsidRPr="00B3583E">
              <w:rPr>
                <w:i/>
                <w:iCs/>
              </w:rPr>
              <w:t xml:space="preserve"> tháng </w:t>
            </w:r>
            <w:r w:rsidR="00531CC1">
              <w:rPr>
                <w:i/>
                <w:iCs/>
                <w:lang w:val="en-US"/>
              </w:rPr>
              <w:t>01</w:t>
            </w:r>
            <w:r w:rsidR="00282653" w:rsidRPr="00B3583E">
              <w:rPr>
                <w:i/>
                <w:iCs/>
              </w:rPr>
              <w:t xml:space="preserve"> năm</w:t>
            </w:r>
            <w:r w:rsidR="00282653" w:rsidRPr="00B3583E">
              <w:t xml:space="preserve"> </w:t>
            </w:r>
            <w:r w:rsidR="00282653" w:rsidRPr="00B3583E">
              <w:rPr>
                <w:i/>
                <w:iCs/>
              </w:rPr>
              <w:t>20</w:t>
            </w:r>
            <w:r w:rsidR="00B3583E">
              <w:rPr>
                <w:i/>
                <w:iCs/>
                <w:lang w:val="en-US"/>
              </w:rPr>
              <w:t>2</w:t>
            </w:r>
            <w:r w:rsidR="00531CC1">
              <w:rPr>
                <w:i/>
                <w:iCs/>
                <w:lang w:val="en-US"/>
              </w:rPr>
              <w:t>2</w:t>
            </w:r>
          </w:p>
        </w:tc>
      </w:tr>
    </w:tbl>
    <w:p w:rsidR="00282653" w:rsidRPr="00B3583E" w:rsidRDefault="00282653" w:rsidP="00282653">
      <w:pPr>
        <w:autoSpaceDE w:val="0"/>
        <w:autoSpaceDN w:val="0"/>
        <w:adjustRightInd w:val="0"/>
        <w:spacing w:before="240"/>
        <w:jc w:val="center"/>
        <w:rPr>
          <w:b/>
          <w:bCs/>
        </w:rPr>
      </w:pPr>
      <w:r w:rsidRPr="00B3583E">
        <w:rPr>
          <w:b/>
          <w:bCs/>
        </w:rPr>
        <w:t>THÔNG BÁO</w:t>
      </w:r>
    </w:p>
    <w:p w:rsidR="00282653" w:rsidRPr="00177D30" w:rsidRDefault="00282653" w:rsidP="00282653">
      <w:pPr>
        <w:autoSpaceDE w:val="0"/>
        <w:autoSpaceDN w:val="0"/>
        <w:adjustRightInd w:val="0"/>
        <w:jc w:val="center"/>
        <w:rPr>
          <w:b/>
          <w:spacing w:val="-8"/>
        </w:rPr>
      </w:pPr>
      <w:r w:rsidRPr="00177D30">
        <w:rPr>
          <w:b/>
          <w:spacing w:val="-8"/>
        </w:rPr>
        <w:t>Về việc phân công nhiệm vụ Giám đốc và các Phó Giám đốc</w:t>
      </w:r>
    </w:p>
    <w:p w:rsidR="00282653" w:rsidRPr="00177D30" w:rsidRDefault="00282653" w:rsidP="00282653">
      <w:pPr>
        <w:autoSpaceDE w:val="0"/>
        <w:autoSpaceDN w:val="0"/>
        <w:adjustRightInd w:val="0"/>
        <w:jc w:val="center"/>
        <w:rPr>
          <w:b/>
          <w:spacing w:val="-8"/>
        </w:rPr>
      </w:pPr>
      <w:r w:rsidRPr="00177D30">
        <w:rPr>
          <w:b/>
          <w:spacing w:val="-8"/>
        </w:rPr>
        <w:t xml:space="preserve"> Sở Tài nguyên và Môi trường </w:t>
      </w:r>
    </w:p>
    <w:p w:rsidR="00282653" w:rsidRPr="00177D30" w:rsidRDefault="0018584C" w:rsidP="00282653">
      <w:pPr>
        <w:autoSpaceDE w:val="0"/>
        <w:autoSpaceDN w:val="0"/>
        <w:adjustRightInd w:val="0"/>
        <w:spacing w:before="160"/>
        <w:jc w:val="both"/>
        <w:rPr>
          <w:spacing w:val="-8"/>
        </w:rPr>
      </w:pPr>
      <w:r>
        <w:rPr>
          <w:noProof/>
          <w:spacing w:val="-8"/>
        </w:rPr>
        <w:pict>
          <v:shape id="_x0000_s1028" type="#_x0000_t32" style="position:absolute;left:0;text-align:left;margin-left:195.4pt;margin-top:5.1pt;width:68.5pt;height:.45pt;z-index:251662336" o:connectortype="straight"/>
        </w:pict>
      </w:r>
    </w:p>
    <w:p w:rsidR="00282653" w:rsidRPr="009E6F82" w:rsidRDefault="00282653" w:rsidP="00177D30">
      <w:pPr>
        <w:spacing w:before="240"/>
        <w:ind w:firstLine="697"/>
        <w:jc w:val="both"/>
      </w:pPr>
      <w:r w:rsidRPr="009E6F82">
        <w:t xml:space="preserve">Căn cứ Quyết định số </w:t>
      </w:r>
      <w:r w:rsidR="0089400E" w:rsidRPr="009E6F82">
        <w:rPr>
          <w:lang w:val="en-US"/>
        </w:rPr>
        <w:t>79/2021</w:t>
      </w:r>
      <w:r w:rsidRPr="009E6F82">
        <w:t xml:space="preserve">/QĐ-UBND ngày </w:t>
      </w:r>
      <w:r w:rsidR="0089400E" w:rsidRPr="009E6F82">
        <w:rPr>
          <w:lang w:val="en-US"/>
        </w:rPr>
        <w:t>04</w:t>
      </w:r>
      <w:r w:rsidRPr="009E6F82">
        <w:t>/</w:t>
      </w:r>
      <w:r w:rsidR="0089400E" w:rsidRPr="009E6F82">
        <w:rPr>
          <w:lang w:val="en-US"/>
        </w:rPr>
        <w:t>11</w:t>
      </w:r>
      <w:r w:rsidRPr="009E6F82">
        <w:t>/20</w:t>
      </w:r>
      <w:r w:rsidR="0089400E" w:rsidRPr="009E6F82">
        <w:rPr>
          <w:lang w:val="en-US"/>
        </w:rPr>
        <w:t>21</w:t>
      </w:r>
      <w:r w:rsidRPr="009E6F82">
        <w:t xml:space="preserve"> của UBND tỉnh </w:t>
      </w:r>
      <w:r w:rsidR="00CF3306" w:rsidRPr="009E6F82">
        <w:rPr>
          <w:lang w:val="en-US"/>
        </w:rPr>
        <w:t>Q</w:t>
      </w:r>
      <w:r w:rsidRPr="009E6F82">
        <w:t xml:space="preserve">uy định chức năng, nhiệm vụ, quyền hạn và cơ cấu tổ chức của Sở Tài nguyên và Môi trường; </w:t>
      </w:r>
    </w:p>
    <w:p w:rsidR="000A63B4" w:rsidRDefault="009432BB" w:rsidP="00177D30">
      <w:pPr>
        <w:spacing w:before="80"/>
        <w:ind w:firstLine="697"/>
        <w:jc w:val="both"/>
        <w:rPr>
          <w:lang w:val="en-US"/>
        </w:rPr>
      </w:pPr>
      <w:r w:rsidRPr="00177D30">
        <w:t xml:space="preserve">Căn cứ Quyết định số 2928/QĐ - UBND ngày 01/11/2017 của UBND tỉnh </w:t>
      </w:r>
      <w:r w:rsidR="00D909E6">
        <w:rPr>
          <w:lang w:val="en-US"/>
        </w:rPr>
        <w:t>V</w:t>
      </w:r>
      <w:r w:rsidRPr="00177D30">
        <w:t>ề việc điều động và bổ nhiệm Giám đốc Sở Tài nguyên và Môi trường</w:t>
      </w:r>
      <w:r w:rsidR="000A63B4">
        <w:rPr>
          <w:lang w:val="en-US"/>
        </w:rPr>
        <w:t>;</w:t>
      </w:r>
    </w:p>
    <w:p w:rsidR="00282653" w:rsidRPr="004D1F5D" w:rsidRDefault="000A63B4" w:rsidP="006A5E9C">
      <w:pPr>
        <w:spacing w:before="80"/>
        <w:ind w:firstLine="697"/>
        <w:jc w:val="both"/>
        <w:rPr>
          <w:lang w:val="en-US"/>
        </w:rPr>
      </w:pPr>
      <w:r>
        <w:rPr>
          <w:lang w:val="en-US"/>
        </w:rPr>
        <w:t>Lãnh đạo Sở Tài nguyên và Môi trường đã họp thảo luận và thống nhất</w:t>
      </w:r>
      <w:r w:rsidR="006A5E9C">
        <w:rPr>
          <w:lang w:val="en-US"/>
        </w:rPr>
        <w:t xml:space="preserve"> phân công nhiệm vụ các đồng chí Lãnh đạo Sở</w:t>
      </w:r>
      <w:r w:rsidR="009907EB">
        <w:rPr>
          <w:lang w:val="en-US"/>
        </w:rPr>
        <w:t>,</w:t>
      </w:r>
      <w:r w:rsidR="006A5E9C">
        <w:rPr>
          <w:lang w:val="en-US"/>
        </w:rPr>
        <w:t xml:space="preserve"> </w:t>
      </w:r>
      <w:r w:rsidR="00282653" w:rsidRPr="009E6F82">
        <w:t xml:space="preserve">Sở Tài nguyên và Môi trường thông báo </w:t>
      </w:r>
      <w:r w:rsidR="00B84FEC" w:rsidRPr="009E6F82">
        <w:rPr>
          <w:lang w:val="en-US"/>
        </w:rPr>
        <w:t xml:space="preserve"> </w:t>
      </w:r>
      <w:r w:rsidR="00282653" w:rsidRPr="009E6F82">
        <w:t>phân công nhiệm vụ như sau:</w:t>
      </w:r>
    </w:p>
    <w:p w:rsidR="00282653" w:rsidRPr="009E6F82" w:rsidRDefault="00F3134C" w:rsidP="00F3134C">
      <w:pPr>
        <w:spacing w:before="120"/>
        <w:ind w:firstLine="697"/>
        <w:jc w:val="both"/>
        <w:rPr>
          <w:b/>
        </w:rPr>
      </w:pPr>
      <w:r w:rsidRPr="009E6F82">
        <w:rPr>
          <w:b/>
          <w:lang w:val="en-US"/>
        </w:rPr>
        <w:t xml:space="preserve">1. </w:t>
      </w:r>
      <w:r w:rsidR="00282653" w:rsidRPr="009E6F82">
        <w:rPr>
          <w:b/>
        </w:rPr>
        <w:t>Đồng chí Nguyễn Văn Phú - Giám đốc Sở</w:t>
      </w:r>
    </w:p>
    <w:p w:rsidR="00282653" w:rsidRPr="009E6F82" w:rsidRDefault="00282653" w:rsidP="006925FA">
      <w:pPr>
        <w:spacing w:before="80"/>
        <w:ind w:firstLine="697"/>
        <w:jc w:val="both"/>
      </w:pPr>
      <w:r w:rsidRPr="009E6F82">
        <w:t>- Phụ trách chung, lãnh đạo, chỉ đạo điề</w:t>
      </w:r>
      <w:r w:rsidR="006E55A1" w:rsidRPr="009E6F82">
        <w:t xml:space="preserve">u hành mọi hoạt động của Sở và </w:t>
      </w:r>
      <w:r w:rsidR="006E55A1" w:rsidRPr="009E6F82">
        <w:rPr>
          <w:lang w:val="en-US"/>
        </w:rPr>
        <w:t>N</w:t>
      </w:r>
      <w:r w:rsidRPr="009E6F82">
        <w:t>gành Tài nguyên và Môi trường tỉnh theo chức năng, nhiệm vụ, quyền hạn được giao; là chủ tài khoản khối văn phòng cơ quan Sở.</w:t>
      </w:r>
    </w:p>
    <w:p w:rsidR="00282653" w:rsidRPr="009653CA" w:rsidRDefault="00282653" w:rsidP="00282653">
      <w:pPr>
        <w:spacing w:before="120"/>
        <w:ind w:firstLine="697"/>
        <w:jc w:val="both"/>
        <w:rPr>
          <w:spacing w:val="-2"/>
          <w:lang w:val="en-US"/>
        </w:rPr>
      </w:pPr>
      <w:r w:rsidRPr="009653CA">
        <w:rPr>
          <w:spacing w:val="-2"/>
        </w:rPr>
        <w:t>- Trực tiếp phụ trách các lĩnh vực: Kế hoạch, tà</w:t>
      </w:r>
      <w:r w:rsidR="00B3583E" w:rsidRPr="009653CA">
        <w:rPr>
          <w:spacing w:val="-2"/>
        </w:rPr>
        <w:t xml:space="preserve">i chính của Sở; công tác </w:t>
      </w:r>
      <w:r w:rsidR="00495F68" w:rsidRPr="009653CA">
        <w:rPr>
          <w:spacing w:val="-2"/>
          <w:lang w:val="en-US"/>
        </w:rPr>
        <w:t xml:space="preserve">tổ chức </w:t>
      </w:r>
      <w:r w:rsidR="00B3583E" w:rsidRPr="009653CA">
        <w:rPr>
          <w:spacing w:val="-2"/>
        </w:rPr>
        <w:t>cán bộ</w:t>
      </w:r>
      <w:r w:rsidR="00B3583E" w:rsidRPr="009653CA">
        <w:rPr>
          <w:spacing w:val="-2"/>
          <w:lang w:val="en-US"/>
        </w:rPr>
        <w:t>;</w:t>
      </w:r>
      <w:r w:rsidRPr="009653CA">
        <w:rPr>
          <w:spacing w:val="-2"/>
        </w:rPr>
        <w:t xml:space="preserve"> thi đua</w:t>
      </w:r>
      <w:r w:rsidR="00495F68" w:rsidRPr="009653CA">
        <w:rPr>
          <w:spacing w:val="-2"/>
          <w:lang w:val="en-US"/>
        </w:rPr>
        <w:t xml:space="preserve"> </w:t>
      </w:r>
      <w:r w:rsidRPr="009653CA">
        <w:rPr>
          <w:spacing w:val="-2"/>
        </w:rPr>
        <w:t>-</w:t>
      </w:r>
      <w:r w:rsidR="00495F68" w:rsidRPr="009653CA">
        <w:rPr>
          <w:spacing w:val="-2"/>
          <w:lang w:val="en-US"/>
        </w:rPr>
        <w:t xml:space="preserve"> </w:t>
      </w:r>
      <w:r w:rsidRPr="009653CA">
        <w:rPr>
          <w:spacing w:val="-2"/>
        </w:rPr>
        <w:t>khen thưởng và kỷ luật;</w:t>
      </w:r>
      <w:r w:rsidR="00495F68" w:rsidRPr="009653CA">
        <w:rPr>
          <w:spacing w:val="-2"/>
          <w:lang w:val="en-US"/>
        </w:rPr>
        <w:t xml:space="preserve"> công tác</w:t>
      </w:r>
      <w:r w:rsidRPr="009653CA">
        <w:rPr>
          <w:spacing w:val="-2"/>
        </w:rPr>
        <w:t xml:space="preserve"> thu hồi đất, giao đất có thu tiền sử dụng đất và cho thuê đất đối với các tổ chức kinh tế; cấp giấy chứng nhận quyền sử dụng đất cho các tổ chức và đất ở đô thị</w:t>
      </w:r>
      <w:r w:rsidR="00495F68" w:rsidRPr="009653CA">
        <w:rPr>
          <w:spacing w:val="-2"/>
          <w:lang w:val="en-US"/>
        </w:rPr>
        <w:t xml:space="preserve"> theo quy định của pháp luật</w:t>
      </w:r>
      <w:r w:rsidR="0052148F" w:rsidRPr="009653CA">
        <w:rPr>
          <w:spacing w:val="-2"/>
          <w:lang w:val="en-US"/>
        </w:rPr>
        <w:t>.</w:t>
      </w:r>
      <w:r w:rsidR="005A61A2" w:rsidRPr="009653CA">
        <w:rPr>
          <w:spacing w:val="-2"/>
          <w:lang w:val="en-US"/>
        </w:rPr>
        <w:t xml:space="preserve"> </w:t>
      </w:r>
    </w:p>
    <w:p w:rsidR="00282653" w:rsidRPr="009E6F82" w:rsidRDefault="00282653" w:rsidP="00282653">
      <w:pPr>
        <w:spacing w:before="120"/>
        <w:ind w:firstLine="697"/>
        <w:jc w:val="both"/>
      </w:pPr>
      <w:r w:rsidRPr="009E6F82">
        <w:t xml:space="preserve">- Trực </w:t>
      </w:r>
      <w:r w:rsidR="00196BFB" w:rsidRPr="009E6F82">
        <w:t>tiếp phụ trách các phòng</w:t>
      </w:r>
      <w:r w:rsidRPr="009E6F82">
        <w:t xml:space="preserve">: Văn phòng Sở; </w:t>
      </w:r>
      <w:r w:rsidR="00D34B63">
        <w:rPr>
          <w:lang w:val="en-US"/>
        </w:rPr>
        <w:t>Trung tâm Phát triển quỹ đất</w:t>
      </w:r>
      <w:r w:rsidRPr="009E6F82">
        <w:t>.</w:t>
      </w:r>
    </w:p>
    <w:p w:rsidR="00282653" w:rsidRPr="009E6F82" w:rsidRDefault="00282653" w:rsidP="00282653">
      <w:pPr>
        <w:spacing w:before="120"/>
        <w:ind w:firstLine="697"/>
        <w:jc w:val="both"/>
      </w:pPr>
      <w:r w:rsidRPr="009E6F82">
        <w:t>- Giữ mối quan hệ thường xuyên với Bộ Tài nguyên và Môi trường, Tỉnh ủy, Hội đồng nhân dân, Uỷ ban nhân dân tỉnh và các tổ chức, cơ quan, đơn vị có liên quan.</w:t>
      </w:r>
    </w:p>
    <w:p w:rsidR="00282653" w:rsidRPr="009E6F82" w:rsidRDefault="00282653" w:rsidP="00282653">
      <w:pPr>
        <w:spacing w:before="120"/>
        <w:ind w:firstLine="697"/>
        <w:jc w:val="both"/>
      </w:pPr>
      <w:r w:rsidRPr="009E6F82">
        <w:t>- Ủy quyền cho các Phó Giám đốc Sở trực tiếp xem xét ký các văn bản liên quan đến các lĩnh vực được phân công phụ trách.</w:t>
      </w:r>
    </w:p>
    <w:p w:rsidR="00282653" w:rsidRPr="009E6F82" w:rsidRDefault="00DB5716" w:rsidP="00282653">
      <w:pPr>
        <w:spacing w:before="120"/>
        <w:ind w:firstLine="697"/>
        <w:jc w:val="both"/>
        <w:rPr>
          <w:b/>
        </w:rPr>
      </w:pPr>
      <w:r w:rsidRPr="009E6F82">
        <w:rPr>
          <w:b/>
          <w:lang w:val="en-US"/>
        </w:rPr>
        <w:t>2</w:t>
      </w:r>
      <w:r w:rsidR="00282653" w:rsidRPr="009E6F82">
        <w:rPr>
          <w:b/>
        </w:rPr>
        <w:t>. Đồng chí Trần Đăng Anh - Phó Giám đốc Sở</w:t>
      </w:r>
    </w:p>
    <w:p w:rsidR="006B12FC" w:rsidRPr="009E6F82" w:rsidRDefault="006B12FC" w:rsidP="006925FA">
      <w:pPr>
        <w:spacing w:before="80"/>
        <w:ind w:firstLine="697"/>
        <w:jc w:val="both"/>
        <w:rPr>
          <w:lang w:val="en-US"/>
        </w:rPr>
      </w:pPr>
      <w:r w:rsidRPr="009E6F82">
        <w:rPr>
          <w:lang w:val="en-US"/>
        </w:rPr>
        <w:t xml:space="preserve">- </w:t>
      </w:r>
      <w:r w:rsidRPr="009E6F82">
        <w:t>Thay mặt Giám đốc Sở phụ trách điều hành công việc của Sở khi được Giám đốc Sở ủy quyền</w:t>
      </w:r>
      <w:r w:rsidR="005A61A2" w:rsidRPr="009E6F82">
        <w:rPr>
          <w:lang w:val="en-US"/>
        </w:rPr>
        <w:t>.</w:t>
      </w:r>
    </w:p>
    <w:p w:rsidR="00282653" w:rsidRPr="009E6F82" w:rsidRDefault="00282653" w:rsidP="006925FA">
      <w:pPr>
        <w:spacing w:before="80"/>
        <w:ind w:firstLine="697"/>
        <w:jc w:val="both"/>
      </w:pPr>
      <w:r w:rsidRPr="009E6F82">
        <w:t>- Giúp Giám đốc Sở phụ trách các lĩnh vực công tác: Bảo vệ môi trường; công tác khoa học, kỹ thuật và ứng dụng</w:t>
      </w:r>
      <w:r w:rsidR="006E55A1" w:rsidRPr="009E6F82">
        <w:t xml:space="preserve"> công nghệ thông tin của Sở và </w:t>
      </w:r>
      <w:r w:rsidR="006E55A1" w:rsidRPr="009E6F82">
        <w:rPr>
          <w:lang w:val="en-US"/>
        </w:rPr>
        <w:t>N</w:t>
      </w:r>
      <w:r w:rsidRPr="009E6F82">
        <w:t xml:space="preserve">gành; công tác </w:t>
      </w:r>
      <w:r w:rsidR="006925FA" w:rsidRPr="009E6F82">
        <w:rPr>
          <w:lang w:val="en-US"/>
        </w:rPr>
        <w:t xml:space="preserve">quan trắc, </w:t>
      </w:r>
      <w:r w:rsidRPr="009E6F82">
        <w:t>thông tin, lưu trữ về tài nguyên và môi trường</w:t>
      </w:r>
      <w:r w:rsidR="00BA57F0" w:rsidRPr="009E6F82">
        <w:rPr>
          <w:lang w:val="en-US"/>
        </w:rPr>
        <w:t xml:space="preserve">; </w:t>
      </w:r>
      <w:r w:rsidR="00BA57F0" w:rsidRPr="009E6F82">
        <w:t xml:space="preserve">cải cách hành </w:t>
      </w:r>
      <w:r w:rsidR="00BA57F0" w:rsidRPr="009E6F82">
        <w:lastRenderedPageBreak/>
        <w:t>chính trong cơ quan</w:t>
      </w:r>
      <w:r w:rsidRPr="009E6F82">
        <w:t>. Thực hiện các nhiệm vụ khác theo sự phân công của Giám đốc Sở.</w:t>
      </w:r>
    </w:p>
    <w:p w:rsidR="00282653" w:rsidRPr="009E6F82" w:rsidRDefault="00282653" w:rsidP="00282653">
      <w:pPr>
        <w:spacing w:before="120"/>
        <w:ind w:firstLine="697"/>
        <w:jc w:val="both"/>
        <w:rPr>
          <w:lang w:val="en-US"/>
        </w:rPr>
      </w:pPr>
      <w:r w:rsidRPr="009E6F82">
        <w:t xml:space="preserve">- Trực tiếp phụ trách các đơn vị: </w:t>
      </w:r>
      <w:r w:rsidR="000D792D" w:rsidRPr="009E6F82">
        <w:rPr>
          <w:lang w:val="en-US"/>
        </w:rPr>
        <w:t>Phòng Quản lý môi trường</w:t>
      </w:r>
      <w:r w:rsidRPr="009E6F82">
        <w:t>; Trung tâm Quan trắc</w:t>
      </w:r>
      <w:r w:rsidR="00A07374" w:rsidRPr="009E6F82">
        <w:rPr>
          <w:lang w:val="en-US"/>
        </w:rPr>
        <w:t xml:space="preserve">- Thông tin </w:t>
      </w:r>
      <w:r w:rsidRPr="009E6F82">
        <w:t>Tài nguyên và Môi trường; Quỹ Bảo vệ môi trường</w:t>
      </w:r>
      <w:r w:rsidR="00196BFB" w:rsidRPr="009E6F82">
        <w:rPr>
          <w:lang w:val="en-US"/>
        </w:rPr>
        <w:t>.</w:t>
      </w:r>
    </w:p>
    <w:p w:rsidR="00282653" w:rsidRPr="009E6F82" w:rsidRDefault="00282653" w:rsidP="00282653">
      <w:pPr>
        <w:spacing w:before="120"/>
        <w:ind w:firstLine="697"/>
        <w:jc w:val="both"/>
      </w:pPr>
      <w:r w:rsidRPr="009E6F82">
        <w:t>- Phụ trách theo dõi công tác của ngành tại các huyện: Kim Động, Ân Thi, Văn Lâm.</w:t>
      </w:r>
    </w:p>
    <w:p w:rsidR="00282653" w:rsidRPr="009E6F82" w:rsidRDefault="000E183C" w:rsidP="00282653">
      <w:pPr>
        <w:spacing w:before="120"/>
        <w:ind w:firstLine="697"/>
        <w:jc w:val="both"/>
        <w:rPr>
          <w:b/>
        </w:rPr>
      </w:pPr>
      <w:r w:rsidRPr="009E6F82">
        <w:rPr>
          <w:b/>
          <w:lang w:val="en-US"/>
        </w:rPr>
        <w:t>3</w:t>
      </w:r>
      <w:r w:rsidR="00282653" w:rsidRPr="009E6F82">
        <w:rPr>
          <w:b/>
        </w:rPr>
        <w:t xml:space="preserve">. Đồng chí </w:t>
      </w:r>
      <w:r w:rsidR="0096657A" w:rsidRPr="009E6F82">
        <w:rPr>
          <w:b/>
          <w:lang w:val="en-US"/>
        </w:rPr>
        <w:t xml:space="preserve">Bùi Xuân Hậu </w:t>
      </w:r>
      <w:r w:rsidR="00282653" w:rsidRPr="009E6F82">
        <w:rPr>
          <w:b/>
        </w:rPr>
        <w:t>- Phó Giám đốc Sở</w:t>
      </w:r>
    </w:p>
    <w:p w:rsidR="00282653" w:rsidRPr="009653CA" w:rsidRDefault="00282653" w:rsidP="006925FA">
      <w:pPr>
        <w:spacing w:before="80"/>
        <w:ind w:firstLine="697"/>
        <w:jc w:val="both"/>
        <w:rPr>
          <w:spacing w:val="-2"/>
        </w:rPr>
      </w:pPr>
      <w:r w:rsidRPr="009653CA">
        <w:rPr>
          <w:spacing w:val="-2"/>
        </w:rPr>
        <w:t>- Giúp Giám đốc Sở phụ trách các lĩnh vực: Đo đạc, bản đồ và Viễn thám</w:t>
      </w:r>
      <w:r w:rsidR="0096657A" w:rsidRPr="009653CA">
        <w:rPr>
          <w:spacing w:val="-2"/>
          <w:lang w:val="en-US"/>
        </w:rPr>
        <w:t>;</w:t>
      </w:r>
      <w:r w:rsidRPr="009653CA">
        <w:rPr>
          <w:spacing w:val="-2"/>
        </w:rPr>
        <w:t xml:space="preserve"> công tác quản lý đất đai, gồm: Quy hoạch, kế hoạch sử dụng đất; thu hồi đất, giao đất cho các dự án phục vụ tái định cư, đấu giá quyền sử dụng đất cho nhân dân làm nhà ở và các trường hợp giao đất không thu tiền sử dụng đất;</w:t>
      </w:r>
      <w:r w:rsidR="0096657A" w:rsidRPr="009653CA">
        <w:rPr>
          <w:spacing w:val="-2"/>
        </w:rPr>
        <w:t xml:space="preserve"> công tác định giá đất</w:t>
      </w:r>
      <w:r w:rsidR="0096657A" w:rsidRPr="009653CA">
        <w:rPr>
          <w:spacing w:val="-2"/>
          <w:lang w:val="en-US"/>
        </w:rPr>
        <w:t>;</w:t>
      </w:r>
      <w:r w:rsidRPr="009653CA">
        <w:rPr>
          <w:spacing w:val="-2"/>
        </w:rPr>
        <w:t xml:space="preserve"> xác định giá đất cụ thể để đ</w:t>
      </w:r>
      <w:r w:rsidR="0096657A" w:rsidRPr="009653CA">
        <w:rPr>
          <w:spacing w:val="-2"/>
          <w:lang w:val="en-US"/>
        </w:rPr>
        <w:t>ề</w:t>
      </w:r>
      <w:r w:rsidR="00EC6CE9" w:rsidRPr="009653CA">
        <w:rPr>
          <w:spacing w:val="-2"/>
        </w:rPr>
        <w:t>n bù, giải phóng mặt bằng</w:t>
      </w:r>
      <w:r w:rsidRPr="009653CA">
        <w:rPr>
          <w:spacing w:val="-2"/>
        </w:rPr>
        <w:t xml:space="preserve"> để cho thuê đất và đấu giá quyền sử dụng đất; công tác giải phóng mặt bằng; cấp giấy chứng nhận quyền sử dụng đất đối với đất ở nông thôn, đất nông nghiệp</w:t>
      </w:r>
      <w:r w:rsidR="006925FA" w:rsidRPr="009653CA">
        <w:rPr>
          <w:spacing w:val="-2"/>
          <w:lang w:val="en-US"/>
        </w:rPr>
        <w:t xml:space="preserve"> thuộc thẩm quyền</w:t>
      </w:r>
      <w:r w:rsidRPr="009653CA">
        <w:rPr>
          <w:spacing w:val="-2"/>
        </w:rPr>
        <w:t>; công tác đăng ký, thống kê đất đai. Thực hiện các nhiệm vụ khác theo sự phân công của Giám đốc Sở.</w:t>
      </w:r>
    </w:p>
    <w:p w:rsidR="00282653" w:rsidRPr="009E6F82" w:rsidRDefault="00282653" w:rsidP="00282653">
      <w:pPr>
        <w:spacing w:before="120"/>
        <w:ind w:firstLine="697"/>
        <w:jc w:val="both"/>
      </w:pPr>
      <w:r w:rsidRPr="009E6F82">
        <w:t xml:space="preserve">- Trực tiếp phụ trách các phòng, đơn vị: </w:t>
      </w:r>
      <w:r w:rsidR="000E183C" w:rsidRPr="009E6F82">
        <w:rPr>
          <w:lang w:val="en-US"/>
        </w:rPr>
        <w:t>Phòng Quy hoạch, kế hoạch sử dụng đất; phòng Đăng ký, cấp giấy chứng nhận quyền sử dụng đất và giá đất</w:t>
      </w:r>
      <w:r w:rsidR="00AC2D7C" w:rsidRPr="009E6F82">
        <w:rPr>
          <w:lang w:val="en-US"/>
        </w:rPr>
        <w:t>;</w:t>
      </w:r>
      <w:r w:rsidRPr="009E6F82">
        <w:t xml:space="preserve"> Văn phòng Đăng ký đất đai.</w:t>
      </w:r>
    </w:p>
    <w:p w:rsidR="00282653" w:rsidRPr="009E6F82" w:rsidRDefault="00282653" w:rsidP="00282653">
      <w:pPr>
        <w:spacing w:before="120"/>
        <w:ind w:firstLine="697"/>
        <w:jc w:val="both"/>
        <w:rPr>
          <w:lang w:val="en-US"/>
        </w:rPr>
      </w:pPr>
      <w:r w:rsidRPr="009E6F82">
        <w:t>- Phụ trách theo dõi c</w:t>
      </w:r>
      <w:r w:rsidR="00EC6CE9" w:rsidRPr="009E6F82">
        <w:t>ông tác của ngành tại các huyện</w:t>
      </w:r>
      <w:r w:rsidR="00A9788D">
        <w:rPr>
          <w:lang w:val="en-US"/>
        </w:rPr>
        <w:t>:</w:t>
      </w:r>
      <w:r w:rsidRPr="009E6F82">
        <w:t xml:space="preserve"> Phù Cừ, Tiên Lữ, Văn Giang và thành phố Hưng Yên.</w:t>
      </w:r>
    </w:p>
    <w:p w:rsidR="00DB5716" w:rsidRPr="009E6F82" w:rsidRDefault="00AC3851" w:rsidP="00DB5716">
      <w:pPr>
        <w:spacing w:before="120"/>
        <w:ind w:firstLine="697"/>
        <w:jc w:val="both"/>
        <w:rPr>
          <w:b/>
        </w:rPr>
      </w:pPr>
      <w:r w:rsidRPr="009E6F82">
        <w:rPr>
          <w:b/>
          <w:lang w:val="en-US"/>
        </w:rPr>
        <w:t>4</w:t>
      </w:r>
      <w:r w:rsidR="00DB5716" w:rsidRPr="009E6F82">
        <w:rPr>
          <w:b/>
        </w:rPr>
        <w:t xml:space="preserve">. Đồng chí </w:t>
      </w:r>
      <w:r w:rsidRPr="009E6F82">
        <w:rPr>
          <w:b/>
          <w:lang w:val="en-US"/>
        </w:rPr>
        <w:t>Nguyễn Đức Kiền</w:t>
      </w:r>
      <w:r w:rsidR="00DB5716" w:rsidRPr="009E6F82">
        <w:rPr>
          <w:b/>
        </w:rPr>
        <w:t xml:space="preserve"> - Phó Giám đốc Sở</w:t>
      </w:r>
    </w:p>
    <w:p w:rsidR="00DB5716" w:rsidRPr="009E6F82" w:rsidRDefault="00DB5716" w:rsidP="00DB5716">
      <w:pPr>
        <w:spacing w:before="120"/>
        <w:ind w:firstLine="697"/>
        <w:jc w:val="both"/>
      </w:pPr>
      <w:r w:rsidRPr="009E6F82">
        <w:t>- Giúp Giám đốc Sở phụ trách các lĩnh vực: Tài nguyên nước, Khí t</w:t>
      </w:r>
      <w:r w:rsidR="00714549">
        <w:rPr>
          <w:lang w:val="en-US"/>
        </w:rPr>
        <w:t>ượng</w:t>
      </w:r>
      <w:r w:rsidRPr="009E6F82">
        <w:t xml:space="preserve"> thủy văn và Biến đổi khí hậu; Khoáng sản;</w:t>
      </w:r>
      <w:r w:rsidR="009F7962">
        <w:rPr>
          <w:lang w:val="en-US"/>
        </w:rPr>
        <w:t xml:space="preserve"> </w:t>
      </w:r>
      <w:r w:rsidR="009F7962" w:rsidRPr="009653CA">
        <w:rPr>
          <w:spacing w:val="-2"/>
          <w:lang w:val="en-US"/>
        </w:rPr>
        <w:t>công tác thanh tra,</w:t>
      </w:r>
      <w:r w:rsidR="009F7962">
        <w:rPr>
          <w:spacing w:val="-2"/>
          <w:lang w:val="en-US"/>
        </w:rPr>
        <w:t xml:space="preserve"> kiểm tra,</w:t>
      </w:r>
      <w:r w:rsidR="009F7962" w:rsidRPr="009653CA">
        <w:rPr>
          <w:spacing w:val="-2"/>
          <w:lang w:val="en-US"/>
        </w:rPr>
        <w:t xml:space="preserve"> phòng chống tham nhũng, </w:t>
      </w:r>
      <w:r w:rsidR="009F7962" w:rsidRPr="009653CA">
        <w:rPr>
          <w:spacing w:val="-2"/>
        </w:rPr>
        <w:t>thực hành tiết kiệm</w:t>
      </w:r>
      <w:r w:rsidR="009F7962" w:rsidRPr="009653CA">
        <w:rPr>
          <w:spacing w:val="-2"/>
          <w:lang w:val="en-US"/>
        </w:rPr>
        <w:t xml:space="preserve"> và pháp chế</w:t>
      </w:r>
      <w:r w:rsidR="00C27297">
        <w:rPr>
          <w:spacing w:val="-2"/>
          <w:lang w:val="en-US"/>
        </w:rPr>
        <w:t>;</w:t>
      </w:r>
      <w:r w:rsidRPr="009E6F82">
        <w:t xml:space="preserve"> tiếp công dân, giải quyết đơn thư khiếu nại, tố cáo về tài nguyên và môi trường. Thực hiện các nhiệm vụ khác theo sự phân công của Giám đốc Sở.</w:t>
      </w:r>
    </w:p>
    <w:p w:rsidR="00DB5716" w:rsidRPr="004262E3" w:rsidRDefault="00DB5716" w:rsidP="00DB5716">
      <w:pPr>
        <w:spacing w:before="120"/>
        <w:ind w:firstLine="697"/>
        <w:jc w:val="both"/>
        <w:rPr>
          <w:lang w:val="en-US"/>
        </w:rPr>
      </w:pPr>
      <w:r w:rsidRPr="009E6F82">
        <w:t>- Trực tiếp phụ trách các phòng, đơn vị:</w:t>
      </w:r>
      <w:r w:rsidR="00DB2B9E">
        <w:rPr>
          <w:lang w:val="en-US"/>
        </w:rPr>
        <w:t xml:space="preserve"> Thanh tra Sở,</w:t>
      </w:r>
      <w:r w:rsidRPr="009E6F82">
        <w:t xml:space="preserve"> Phòng Tài nguyên nước, Khoáng sản;</w:t>
      </w:r>
      <w:r w:rsidR="004262E3">
        <w:rPr>
          <w:lang w:val="en-US"/>
        </w:rPr>
        <w:t xml:space="preserve"> </w:t>
      </w:r>
      <w:r w:rsidR="004262E3" w:rsidRPr="009E6F82">
        <w:t>Trung tâm Kỹ thuật Tài nguyên và Môi trường</w:t>
      </w:r>
      <w:r w:rsidR="004262E3">
        <w:rPr>
          <w:lang w:val="en-US"/>
        </w:rPr>
        <w:t>.</w:t>
      </w:r>
    </w:p>
    <w:p w:rsidR="00DB5716" w:rsidRPr="009E6F82" w:rsidRDefault="00DB5716" w:rsidP="00DB5716">
      <w:pPr>
        <w:spacing w:before="120"/>
        <w:ind w:firstLine="697"/>
        <w:jc w:val="both"/>
        <w:rPr>
          <w:lang w:val="en-US"/>
        </w:rPr>
      </w:pPr>
      <w:r w:rsidRPr="009E6F82">
        <w:t>- Phụ trách theo dõi công tác của ngành tại các huyện</w:t>
      </w:r>
      <w:r w:rsidR="00400365">
        <w:rPr>
          <w:lang w:val="en-US"/>
        </w:rPr>
        <w:t>:</w:t>
      </w:r>
      <w:r w:rsidRPr="009E6F82">
        <w:t xml:space="preserve"> Yên Mỹ,</w:t>
      </w:r>
      <w:r w:rsidRPr="009E6F82">
        <w:rPr>
          <w:lang w:val="en-US"/>
        </w:rPr>
        <w:t xml:space="preserve"> Khoái Châu và thị xã</w:t>
      </w:r>
      <w:r w:rsidRPr="009E6F82">
        <w:t xml:space="preserve"> Mỹ Hào.</w:t>
      </w:r>
    </w:p>
    <w:p w:rsidR="00282653" w:rsidRPr="009E6F82" w:rsidRDefault="00282653" w:rsidP="00282653">
      <w:pPr>
        <w:spacing w:before="120"/>
        <w:ind w:firstLine="697"/>
        <w:jc w:val="both"/>
      </w:pPr>
      <w:r w:rsidRPr="009E6F82">
        <w:rPr>
          <w:b/>
        </w:rPr>
        <w:t>5.</w:t>
      </w:r>
      <w:r w:rsidRPr="009E6F82">
        <w:t xml:space="preserve"> Các đồng chí Phó Giám đốc Sở </w:t>
      </w:r>
      <w:r w:rsidR="006925FA" w:rsidRPr="009E6F82">
        <w:rPr>
          <w:lang w:val="en-US"/>
        </w:rPr>
        <w:t xml:space="preserve">căn cứ Quy chế làm việc của Sở, </w:t>
      </w:r>
      <w:r w:rsidRPr="009E6F82">
        <w:t>có trách nhiệm thường xuyên trao đổi, phối hợp trong quá trình giải quyết công việc đảm bảo thông suốt và hiệu quả; chỉ đạo, kiểm tra, đôn đốc các phòng, đơn vị được giao phụ trách thực hiện tốt nhiệm vụ được giao; phối hợp với UBND các huyện, thành phố</w:t>
      </w:r>
      <w:r w:rsidR="006925FA" w:rsidRPr="009E6F82">
        <w:rPr>
          <w:lang w:val="en-US"/>
        </w:rPr>
        <w:t>, thị xã</w:t>
      </w:r>
      <w:r w:rsidRPr="009E6F82">
        <w:t xml:space="preserve"> được giao theo dõi, để chỉ đạo theo thẩm quyền việc thực hiện nhiệm vụ thuộc chức nă</w:t>
      </w:r>
      <w:r w:rsidR="00EC6CE9" w:rsidRPr="009E6F82">
        <w:t xml:space="preserve">ng, nhiệm vụ quản lý của Sở và </w:t>
      </w:r>
      <w:r w:rsidR="00EC6CE9" w:rsidRPr="009E6F82">
        <w:rPr>
          <w:lang w:val="en-US"/>
        </w:rPr>
        <w:t>N</w:t>
      </w:r>
      <w:r w:rsidRPr="009E6F82">
        <w:t xml:space="preserve">gành; báo cáo Giám đốc Sở trước khi ký thay Giám đốc Sở các văn bản về những nội dung công việc được phân công (các văn bản báo cáo Bộ Tài nguyên và Môi trường, Tỉnh ủy, HĐND, UBND </w:t>
      </w:r>
      <w:r w:rsidRPr="009E6F82">
        <w:lastRenderedPageBreak/>
        <w:t>tỉnh.v.v. và các văn bản Giám đốc giao chỉ đạo giải quyết); xem xét ký các văn bản liên quan đến các lĩnh vực được phân công phụ trách.</w:t>
      </w:r>
    </w:p>
    <w:p w:rsidR="00282653" w:rsidRPr="009E6F82" w:rsidRDefault="00282653" w:rsidP="00282653">
      <w:pPr>
        <w:spacing w:before="120"/>
        <w:ind w:firstLine="697"/>
        <w:jc w:val="both"/>
      </w:pPr>
      <w:r w:rsidRPr="009E6F82">
        <w:t xml:space="preserve">Thông báo này có hiệu lực kể từ ngày ký và thay thế Thông báo số </w:t>
      </w:r>
      <w:r w:rsidR="009E6F82">
        <w:rPr>
          <w:lang w:val="en-US"/>
        </w:rPr>
        <w:t>264</w:t>
      </w:r>
      <w:r w:rsidR="0044227D" w:rsidRPr="009E6F82">
        <w:t xml:space="preserve">/TB-STNMT ngày </w:t>
      </w:r>
      <w:r w:rsidR="009E6F82">
        <w:rPr>
          <w:lang w:val="en-US"/>
        </w:rPr>
        <w:t>04</w:t>
      </w:r>
      <w:r w:rsidRPr="009E6F82">
        <w:t>/</w:t>
      </w:r>
      <w:r w:rsidR="009E6F82">
        <w:rPr>
          <w:lang w:val="en-US"/>
        </w:rPr>
        <w:t>6</w:t>
      </w:r>
      <w:r w:rsidRPr="009E6F82">
        <w:t>/20</w:t>
      </w:r>
      <w:r w:rsidR="009E6F82">
        <w:rPr>
          <w:lang w:val="en-US"/>
        </w:rPr>
        <w:t>20</w:t>
      </w:r>
      <w:r w:rsidRPr="009E6F82">
        <w:t xml:space="preserve"> của Sở Tài nguyên và Môi trường.</w:t>
      </w:r>
    </w:p>
    <w:p w:rsidR="00282653" w:rsidRPr="009E6F82" w:rsidRDefault="00282653" w:rsidP="006925FA">
      <w:pPr>
        <w:spacing w:before="120"/>
        <w:ind w:firstLine="697"/>
        <w:jc w:val="both"/>
      </w:pPr>
      <w:r w:rsidRPr="009E6F82">
        <w:t>Sở</w:t>
      </w:r>
      <w:r w:rsidR="0084768D">
        <w:t xml:space="preserve"> Tài nguyên và Môi trường </w:t>
      </w:r>
      <w:r w:rsidRPr="009E6F82">
        <w:t>thông báo để các sở, ban, ngành, đoàn thể tỉnh, UBND các huyện, thành phố</w:t>
      </w:r>
      <w:r w:rsidR="0044227D" w:rsidRPr="009E6F82">
        <w:rPr>
          <w:lang w:val="en-US"/>
        </w:rPr>
        <w:t>, thị xã, các cơ quan, đơn vị có liên quan</w:t>
      </w:r>
      <w:r w:rsidRPr="009E6F82">
        <w:t xml:space="preserve"> biết để phối hợp; các phòng, đơn vị trực thuộc Sở, Phòng Tài nguyên và Môi trường các huyện, thành phố</w:t>
      </w:r>
      <w:r w:rsidR="0044227D" w:rsidRPr="009E6F82">
        <w:rPr>
          <w:lang w:val="en-US"/>
        </w:rPr>
        <w:t>, thị xã</w:t>
      </w:r>
      <w:r w:rsidRPr="009E6F82">
        <w:t xml:space="preserve"> biết để thực hiện./.</w:t>
      </w:r>
    </w:p>
    <w:tbl>
      <w:tblPr>
        <w:tblW w:w="9498" w:type="dxa"/>
        <w:tblInd w:w="108" w:type="dxa"/>
        <w:tblLayout w:type="fixed"/>
        <w:tblLook w:val="0000" w:firstRow="0" w:lastRow="0" w:firstColumn="0" w:lastColumn="0" w:noHBand="0" w:noVBand="0"/>
      </w:tblPr>
      <w:tblGrid>
        <w:gridCol w:w="4962"/>
        <w:gridCol w:w="4536"/>
      </w:tblGrid>
      <w:tr w:rsidR="00282653" w:rsidRPr="00B3583E" w:rsidTr="00EA1F1F">
        <w:trPr>
          <w:trHeight w:val="1"/>
        </w:trPr>
        <w:tc>
          <w:tcPr>
            <w:tcW w:w="4962" w:type="dxa"/>
            <w:tcBorders>
              <w:top w:val="nil"/>
              <w:left w:val="nil"/>
              <w:bottom w:val="nil"/>
              <w:right w:val="nil"/>
            </w:tcBorders>
            <w:shd w:val="clear" w:color="000000" w:fill="FFFFFF"/>
          </w:tcPr>
          <w:p w:rsidR="00282653" w:rsidRPr="00B3583E" w:rsidRDefault="00282653" w:rsidP="005036C9">
            <w:pPr>
              <w:autoSpaceDE w:val="0"/>
              <w:autoSpaceDN w:val="0"/>
              <w:adjustRightInd w:val="0"/>
              <w:spacing w:before="240"/>
              <w:jc w:val="both"/>
              <w:rPr>
                <w:b/>
                <w:bCs/>
                <w:i/>
                <w:iCs/>
                <w:sz w:val="24"/>
                <w:szCs w:val="24"/>
              </w:rPr>
            </w:pPr>
            <w:r w:rsidRPr="00B3583E">
              <w:rPr>
                <w:b/>
                <w:bCs/>
                <w:i/>
                <w:iCs/>
                <w:sz w:val="24"/>
                <w:szCs w:val="24"/>
              </w:rPr>
              <w:t>Nơi nhận:</w:t>
            </w:r>
          </w:p>
          <w:p w:rsidR="00282653" w:rsidRPr="006925FA" w:rsidRDefault="0018584C" w:rsidP="005036C9">
            <w:pPr>
              <w:autoSpaceDE w:val="0"/>
              <w:autoSpaceDN w:val="0"/>
              <w:adjustRightInd w:val="0"/>
              <w:jc w:val="both"/>
              <w:rPr>
                <w:sz w:val="22"/>
                <w:szCs w:val="22"/>
                <w:lang w:val="en-US"/>
              </w:rPr>
            </w:pPr>
            <w:r>
              <w:rPr>
                <w:noProof/>
                <w:sz w:val="22"/>
                <w:szCs w:val="22"/>
                <w:lang w:val="en-US" w:eastAsia="en-US"/>
              </w:rPr>
              <w:pict>
                <v:shape id="_x0000_s1029" type="#_x0000_t32" style="position:absolute;left:0;text-align:left;margin-left:141.45pt;margin-top:2.4pt;width:0;height:19.7pt;z-index:251663360" o:connectortype="straight"/>
              </w:pict>
            </w:r>
            <w:r w:rsidR="00282653" w:rsidRPr="00B3583E">
              <w:rPr>
                <w:sz w:val="22"/>
                <w:szCs w:val="22"/>
              </w:rPr>
              <w:t>- Bộ T</w:t>
            </w:r>
            <w:r w:rsidR="00EA1F1F">
              <w:rPr>
                <w:sz w:val="22"/>
                <w:szCs w:val="22"/>
                <w:lang w:val="en-US"/>
              </w:rPr>
              <w:t>ài nguyên và Môi trường</w:t>
            </w:r>
            <w:r w:rsidR="00282653" w:rsidRPr="00B3583E">
              <w:rPr>
                <w:sz w:val="22"/>
                <w:szCs w:val="22"/>
              </w:rPr>
              <w:t>;</w:t>
            </w:r>
            <w:r w:rsidR="006925FA">
              <w:rPr>
                <w:sz w:val="22"/>
                <w:szCs w:val="22"/>
                <w:lang w:val="en-US"/>
              </w:rPr>
              <w:t xml:space="preserve">   </w:t>
            </w:r>
            <w:r w:rsidR="00EA1F1F">
              <w:rPr>
                <w:sz w:val="22"/>
                <w:szCs w:val="22"/>
                <w:lang w:val="en-US"/>
              </w:rPr>
              <w:t xml:space="preserve">  (Để báo cáo)</w:t>
            </w:r>
          </w:p>
          <w:p w:rsidR="00282653" w:rsidRPr="00B3583E" w:rsidRDefault="00282653" w:rsidP="005036C9">
            <w:pPr>
              <w:autoSpaceDE w:val="0"/>
              <w:autoSpaceDN w:val="0"/>
              <w:adjustRightInd w:val="0"/>
              <w:jc w:val="both"/>
              <w:rPr>
                <w:sz w:val="22"/>
                <w:szCs w:val="22"/>
              </w:rPr>
            </w:pPr>
            <w:r w:rsidRPr="00B3583E">
              <w:rPr>
                <w:sz w:val="22"/>
                <w:szCs w:val="22"/>
              </w:rPr>
              <w:t>- Tỉnh ủy, HĐND, UBND tỉnh;</w:t>
            </w:r>
          </w:p>
          <w:p w:rsidR="00282653" w:rsidRPr="00B3583E" w:rsidRDefault="00282653" w:rsidP="005036C9">
            <w:pPr>
              <w:autoSpaceDE w:val="0"/>
              <w:autoSpaceDN w:val="0"/>
              <w:adjustRightInd w:val="0"/>
              <w:jc w:val="both"/>
              <w:rPr>
                <w:sz w:val="22"/>
                <w:szCs w:val="22"/>
              </w:rPr>
            </w:pPr>
            <w:r w:rsidRPr="00B3583E">
              <w:rPr>
                <w:sz w:val="22"/>
                <w:szCs w:val="22"/>
              </w:rPr>
              <w:t xml:space="preserve">- Các </w:t>
            </w:r>
            <w:r w:rsidR="0084768D">
              <w:rPr>
                <w:sz w:val="22"/>
                <w:szCs w:val="22"/>
                <w:lang w:val="en-US"/>
              </w:rPr>
              <w:t xml:space="preserve">ban, </w:t>
            </w:r>
            <w:r w:rsidRPr="00B3583E">
              <w:rPr>
                <w:sz w:val="22"/>
                <w:szCs w:val="22"/>
              </w:rPr>
              <w:t>sở, ngành, đoàn thể tỉnh;</w:t>
            </w:r>
          </w:p>
          <w:p w:rsidR="00282653" w:rsidRPr="00B3583E" w:rsidRDefault="00282653" w:rsidP="005036C9">
            <w:pPr>
              <w:autoSpaceDE w:val="0"/>
              <w:autoSpaceDN w:val="0"/>
              <w:adjustRightInd w:val="0"/>
              <w:jc w:val="both"/>
              <w:rPr>
                <w:sz w:val="22"/>
                <w:szCs w:val="22"/>
              </w:rPr>
            </w:pPr>
            <w:r w:rsidRPr="00B3583E">
              <w:rPr>
                <w:sz w:val="22"/>
                <w:szCs w:val="22"/>
              </w:rPr>
              <w:t xml:space="preserve">- UBND các huyện, </w:t>
            </w:r>
            <w:r w:rsidR="00EC1249">
              <w:rPr>
                <w:sz w:val="22"/>
                <w:szCs w:val="22"/>
                <w:lang w:val="en-US"/>
              </w:rPr>
              <w:t>thành phố</w:t>
            </w:r>
            <w:r w:rsidR="0044227D">
              <w:rPr>
                <w:sz w:val="22"/>
                <w:szCs w:val="22"/>
                <w:lang w:val="en-US"/>
              </w:rPr>
              <w:t xml:space="preserve">, </w:t>
            </w:r>
            <w:r w:rsidR="00EC1249">
              <w:rPr>
                <w:sz w:val="22"/>
                <w:szCs w:val="22"/>
                <w:lang w:val="en-US"/>
              </w:rPr>
              <w:t>thị xã</w:t>
            </w:r>
            <w:r w:rsidRPr="00B3583E">
              <w:rPr>
                <w:sz w:val="22"/>
                <w:szCs w:val="22"/>
              </w:rPr>
              <w:t>;</w:t>
            </w:r>
          </w:p>
          <w:p w:rsidR="00282653" w:rsidRPr="00B3583E" w:rsidRDefault="00282653" w:rsidP="005036C9">
            <w:pPr>
              <w:autoSpaceDE w:val="0"/>
              <w:autoSpaceDN w:val="0"/>
              <w:adjustRightInd w:val="0"/>
              <w:jc w:val="both"/>
              <w:rPr>
                <w:sz w:val="22"/>
                <w:szCs w:val="22"/>
              </w:rPr>
            </w:pPr>
            <w:r w:rsidRPr="00B3583E">
              <w:rPr>
                <w:sz w:val="22"/>
                <w:szCs w:val="22"/>
              </w:rPr>
              <w:t>- Lãnh đạo Sở;</w:t>
            </w:r>
          </w:p>
          <w:p w:rsidR="00282653" w:rsidRPr="00B3583E" w:rsidRDefault="00282653" w:rsidP="005036C9">
            <w:pPr>
              <w:autoSpaceDE w:val="0"/>
              <w:autoSpaceDN w:val="0"/>
              <w:adjustRightInd w:val="0"/>
              <w:jc w:val="both"/>
              <w:rPr>
                <w:sz w:val="22"/>
                <w:szCs w:val="22"/>
              </w:rPr>
            </w:pPr>
            <w:r w:rsidRPr="00B3583E">
              <w:rPr>
                <w:sz w:val="22"/>
                <w:szCs w:val="22"/>
              </w:rPr>
              <w:t>- Các phòng, đơn vị thuộc Sở;</w:t>
            </w:r>
          </w:p>
          <w:p w:rsidR="00282653" w:rsidRPr="00B3583E" w:rsidRDefault="00282653" w:rsidP="005036C9">
            <w:pPr>
              <w:autoSpaceDE w:val="0"/>
              <w:autoSpaceDN w:val="0"/>
              <w:adjustRightInd w:val="0"/>
              <w:jc w:val="both"/>
              <w:rPr>
                <w:sz w:val="22"/>
                <w:szCs w:val="22"/>
              </w:rPr>
            </w:pPr>
            <w:r w:rsidRPr="00B3583E">
              <w:rPr>
                <w:sz w:val="22"/>
                <w:szCs w:val="22"/>
              </w:rPr>
              <w:t xml:space="preserve">- Phòng TN&amp;MT các huyện, </w:t>
            </w:r>
            <w:r w:rsidR="00506814">
              <w:rPr>
                <w:sz w:val="22"/>
                <w:szCs w:val="22"/>
                <w:lang w:val="en-US"/>
              </w:rPr>
              <w:t>thành phố</w:t>
            </w:r>
            <w:r w:rsidR="0044227D">
              <w:rPr>
                <w:sz w:val="22"/>
                <w:szCs w:val="22"/>
                <w:lang w:val="en-US"/>
              </w:rPr>
              <w:t xml:space="preserve">, </w:t>
            </w:r>
            <w:r w:rsidR="00506814">
              <w:rPr>
                <w:sz w:val="22"/>
                <w:szCs w:val="22"/>
                <w:lang w:val="en-US"/>
              </w:rPr>
              <w:t>thị xã</w:t>
            </w:r>
            <w:r w:rsidRPr="00B3583E">
              <w:rPr>
                <w:sz w:val="22"/>
                <w:szCs w:val="22"/>
              </w:rPr>
              <w:t>;</w:t>
            </w:r>
          </w:p>
          <w:p w:rsidR="00282653" w:rsidRPr="00B3583E" w:rsidRDefault="00282653" w:rsidP="005036C9">
            <w:pPr>
              <w:autoSpaceDE w:val="0"/>
              <w:autoSpaceDN w:val="0"/>
              <w:adjustRightInd w:val="0"/>
              <w:jc w:val="both"/>
              <w:rPr>
                <w:sz w:val="22"/>
                <w:szCs w:val="22"/>
              </w:rPr>
            </w:pPr>
            <w:r w:rsidRPr="00B3583E">
              <w:rPr>
                <w:sz w:val="22"/>
                <w:szCs w:val="22"/>
              </w:rPr>
              <w:t>- Website Sở;</w:t>
            </w:r>
          </w:p>
          <w:p w:rsidR="00282653" w:rsidRPr="00B3583E" w:rsidRDefault="00282653" w:rsidP="005036C9">
            <w:pPr>
              <w:autoSpaceDE w:val="0"/>
              <w:autoSpaceDN w:val="0"/>
              <w:adjustRightInd w:val="0"/>
              <w:jc w:val="both"/>
              <w:rPr>
                <w:sz w:val="22"/>
                <w:szCs w:val="22"/>
              </w:rPr>
            </w:pPr>
            <w:r w:rsidRPr="00B3583E">
              <w:rPr>
                <w:sz w:val="22"/>
                <w:szCs w:val="22"/>
              </w:rPr>
              <w:t>- Lưu VT.</w:t>
            </w:r>
          </w:p>
          <w:p w:rsidR="00282653" w:rsidRPr="00B3583E" w:rsidRDefault="00282653" w:rsidP="005036C9">
            <w:pPr>
              <w:autoSpaceDE w:val="0"/>
              <w:autoSpaceDN w:val="0"/>
              <w:adjustRightInd w:val="0"/>
              <w:spacing w:before="60" w:after="60"/>
              <w:jc w:val="both"/>
              <w:rPr>
                <w:sz w:val="22"/>
                <w:szCs w:val="22"/>
              </w:rPr>
            </w:pPr>
          </w:p>
        </w:tc>
        <w:tc>
          <w:tcPr>
            <w:tcW w:w="4536" w:type="dxa"/>
            <w:tcBorders>
              <w:top w:val="nil"/>
              <w:left w:val="nil"/>
              <w:bottom w:val="nil"/>
              <w:right w:val="nil"/>
            </w:tcBorders>
            <w:shd w:val="clear" w:color="000000" w:fill="FFFFFF"/>
          </w:tcPr>
          <w:p w:rsidR="00282653" w:rsidRPr="00B3583E" w:rsidRDefault="00282653" w:rsidP="00EA1F1F">
            <w:pPr>
              <w:autoSpaceDE w:val="0"/>
              <w:autoSpaceDN w:val="0"/>
              <w:adjustRightInd w:val="0"/>
              <w:spacing w:before="240"/>
              <w:jc w:val="center"/>
              <w:rPr>
                <w:b/>
                <w:bCs/>
                <w:sz w:val="26"/>
                <w:szCs w:val="26"/>
              </w:rPr>
            </w:pPr>
            <w:r w:rsidRPr="00B3583E">
              <w:rPr>
                <w:b/>
                <w:bCs/>
                <w:sz w:val="26"/>
                <w:szCs w:val="26"/>
              </w:rPr>
              <w:t>GIÁM ĐỐC</w:t>
            </w:r>
          </w:p>
          <w:p w:rsidR="00282653" w:rsidRPr="00B3583E" w:rsidRDefault="00282653" w:rsidP="00EA1F1F">
            <w:pPr>
              <w:autoSpaceDE w:val="0"/>
              <w:autoSpaceDN w:val="0"/>
              <w:adjustRightInd w:val="0"/>
              <w:jc w:val="center"/>
              <w:rPr>
                <w:sz w:val="26"/>
                <w:szCs w:val="26"/>
              </w:rPr>
            </w:pPr>
          </w:p>
          <w:p w:rsidR="00EA1F1F" w:rsidRDefault="00EA1F1F" w:rsidP="00EA1F1F">
            <w:pPr>
              <w:autoSpaceDE w:val="0"/>
              <w:autoSpaceDN w:val="0"/>
              <w:adjustRightInd w:val="0"/>
              <w:spacing w:before="60" w:after="60"/>
              <w:jc w:val="center"/>
              <w:rPr>
                <w:lang w:val="en-US"/>
              </w:rPr>
            </w:pPr>
          </w:p>
          <w:p w:rsidR="00282653" w:rsidRPr="00B3583E" w:rsidRDefault="00282653" w:rsidP="00EA1F1F">
            <w:pPr>
              <w:autoSpaceDE w:val="0"/>
              <w:autoSpaceDN w:val="0"/>
              <w:adjustRightInd w:val="0"/>
              <w:spacing w:before="60" w:after="60"/>
              <w:jc w:val="center"/>
              <w:rPr>
                <w:i/>
              </w:rPr>
            </w:pPr>
          </w:p>
          <w:p w:rsidR="00282653" w:rsidRPr="00B3583E" w:rsidRDefault="00282653" w:rsidP="00EA1F1F">
            <w:pPr>
              <w:autoSpaceDE w:val="0"/>
              <w:autoSpaceDN w:val="0"/>
              <w:adjustRightInd w:val="0"/>
              <w:spacing w:before="60" w:after="60"/>
              <w:jc w:val="center"/>
            </w:pPr>
          </w:p>
          <w:p w:rsidR="00282653" w:rsidRPr="00B3583E" w:rsidRDefault="00282653" w:rsidP="00EA1F1F">
            <w:pPr>
              <w:autoSpaceDE w:val="0"/>
              <w:autoSpaceDN w:val="0"/>
              <w:adjustRightInd w:val="0"/>
              <w:spacing w:before="60" w:after="60"/>
              <w:jc w:val="center"/>
            </w:pPr>
          </w:p>
          <w:p w:rsidR="00282653" w:rsidRPr="00B3583E" w:rsidRDefault="00282653" w:rsidP="00EA1F1F">
            <w:pPr>
              <w:autoSpaceDE w:val="0"/>
              <w:autoSpaceDN w:val="0"/>
              <w:adjustRightInd w:val="0"/>
              <w:spacing w:before="360"/>
              <w:jc w:val="center"/>
              <w:rPr>
                <w:b/>
                <w:bCs/>
              </w:rPr>
            </w:pPr>
            <w:r w:rsidRPr="00B3583E">
              <w:rPr>
                <w:b/>
                <w:bCs/>
              </w:rPr>
              <w:t>Nguyễn Văn Phú</w:t>
            </w:r>
          </w:p>
        </w:tc>
      </w:tr>
    </w:tbl>
    <w:p w:rsidR="00282653" w:rsidRPr="00B3583E" w:rsidRDefault="00282653" w:rsidP="00282653">
      <w:pPr>
        <w:ind w:firstLine="700"/>
        <w:jc w:val="both"/>
      </w:pPr>
    </w:p>
    <w:p w:rsidR="00282653" w:rsidRPr="00B3583E" w:rsidRDefault="00282653" w:rsidP="00282653">
      <w:pPr>
        <w:ind w:firstLine="700"/>
        <w:jc w:val="both"/>
      </w:pPr>
      <w:r w:rsidRPr="00B3583E">
        <w:t xml:space="preserve">     </w:t>
      </w:r>
    </w:p>
    <w:p w:rsidR="00282653" w:rsidRPr="00B3583E" w:rsidRDefault="00282653" w:rsidP="00282653">
      <w:pPr>
        <w:autoSpaceDE w:val="0"/>
        <w:autoSpaceDN w:val="0"/>
        <w:adjustRightInd w:val="0"/>
        <w:spacing w:before="60" w:after="60"/>
        <w:jc w:val="both"/>
        <w:rPr>
          <w:b/>
          <w:bCs/>
          <w:sz w:val="22"/>
          <w:szCs w:val="22"/>
        </w:rPr>
      </w:pPr>
    </w:p>
    <w:p w:rsidR="00282653" w:rsidRPr="00B3583E" w:rsidRDefault="00282653" w:rsidP="00282653">
      <w:pPr>
        <w:autoSpaceDE w:val="0"/>
        <w:autoSpaceDN w:val="0"/>
        <w:adjustRightInd w:val="0"/>
        <w:spacing w:before="60" w:after="60"/>
        <w:jc w:val="both"/>
      </w:pPr>
      <w:r w:rsidRPr="00B3583E">
        <w:rPr>
          <w:b/>
          <w:bCs/>
          <w:i/>
          <w:iCs/>
          <w:sz w:val="24"/>
          <w:szCs w:val="24"/>
        </w:rPr>
        <w:t xml:space="preserve">                          </w:t>
      </w:r>
    </w:p>
    <w:p w:rsidR="00282653" w:rsidRPr="00B3583E" w:rsidRDefault="00282653" w:rsidP="00282653"/>
    <w:p w:rsidR="00282653" w:rsidRPr="00B3583E" w:rsidRDefault="00282653" w:rsidP="00282653"/>
    <w:p w:rsidR="00282653" w:rsidRPr="00B3583E" w:rsidRDefault="00282653" w:rsidP="00282653"/>
    <w:p w:rsidR="00282653" w:rsidRPr="00B3583E" w:rsidRDefault="00282653" w:rsidP="00282653"/>
    <w:p w:rsidR="00282653" w:rsidRPr="00B3583E" w:rsidRDefault="00282653" w:rsidP="00282653"/>
    <w:p w:rsidR="00A000D3" w:rsidRPr="00B3583E" w:rsidRDefault="00A000D3"/>
    <w:sectPr w:rsidR="00A000D3" w:rsidRPr="00B3583E" w:rsidSect="00177D30">
      <w:pgSz w:w="12240" w:h="15840"/>
      <w:pgMar w:top="851" w:right="1134" w:bottom="851" w:left="1701" w:header="720" w:footer="720" w:gutter="0"/>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F67F4"/>
    <w:multiLevelType w:val="hybridMultilevel"/>
    <w:tmpl w:val="11809FC0"/>
    <w:lvl w:ilvl="0" w:tplc="76724D5C">
      <w:start w:val="1"/>
      <w:numFmt w:val="decimal"/>
      <w:lvlText w:val="%1."/>
      <w:lvlJc w:val="left"/>
      <w:pPr>
        <w:ind w:left="1057" w:hanging="360"/>
      </w:pPr>
      <w:rPr>
        <w:rFonts w:asciiTheme="majorHAnsi" w:hAnsiTheme="majorHAnsi" w:cstheme="majorHAnsi" w:hint="default"/>
        <w:sz w:val="30"/>
      </w:rPr>
    </w:lvl>
    <w:lvl w:ilvl="1" w:tplc="042A0019" w:tentative="1">
      <w:start w:val="1"/>
      <w:numFmt w:val="lowerLetter"/>
      <w:lvlText w:val="%2."/>
      <w:lvlJc w:val="left"/>
      <w:pPr>
        <w:ind w:left="1777" w:hanging="360"/>
      </w:pPr>
    </w:lvl>
    <w:lvl w:ilvl="2" w:tplc="042A001B" w:tentative="1">
      <w:start w:val="1"/>
      <w:numFmt w:val="lowerRoman"/>
      <w:lvlText w:val="%3."/>
      <w:lvlJc w:val="right"/>
      <w:pPr>
        <w:ind w:left="2497" w:hanging="180"/>
      </w:pPr>
    </w:lvl>
    <w:lvl w:ilvl="3" w:tplc="042A000F" w:tentative="1">
      <w:start w:val="1"/>
      <w:numFmt w:val="decimal"/>
      <w:lvlText w:val="%4."/>
      <w:lvlJc w:val="left"/>
      <w:pPr>
        <w:ind w:left="3217" w:hanging="360"/>
      </w:pPr>
    </w:lvl>
    <w:lvl w:ilvl="4" w:tplc="042A0019" w:tentative="1">
      <w:start w:val="1"/>
      <w:numFmt w:val="lowerLetter"/>
      <w:lvlText w:val="%5."/>
      <w:lvlJc w:val="left"/>
      <w:pPr>
        <w:ind w:left="3937" w:hanging="360"/>
      </w:pPr>
    </w:lvl>
    <w:lvl w:ilvl="5" w:tplc="042A001B" w:tentative="1">
      <w:start w:val="1"/>
      <w:numFmt w:val="lowerRoman"/>
      <w:lvlText w:val="%6."/>
      <w:lvlJc w:val="right"/>
      <w:pPr>
        <w:ind w:left="4657" w:hanging="180"/>
      </w:pPr>
    </w:lvl>
    <w:lvl w:ilvl="6" w:tplc="042A000F" w:tentative="1">
      <w:start w:val="1"/>
      <w:numFmt w:val="decimal"/>
      <w:lvlText w:val="%7."/>
      <w:lvlJc w:val="left"/>
      <w:pPr>
        <w:ind w:left="5377" w:hanging="360"/>
      </w:pPr>
    </w:lvl>
    <w:lvl w:ilvl="7" w:tplc="042A0019" w:tentative="1">
      <w:start w:val="1"/>
      <w:numFmt w:val="lowerLetter"/>
      <w:lvlText w:val="%8."/>
      <w:lvlJc w:val="left"/>
      <w:pPr>
        <w:ind w:left="6097" w:hanging="360"/>
      </w:pPr>
    </w:lvl>
    <w:lvl w:ilvl="8" w:tplc="042A001B" w:tentative="1">
      <w:start w:val="1"/>
      <w:numFmt w:val="lowerRoman"/>
      <w:lvlText w:val="%9."/>
      <w:lvlJc w:val="right"/>
      <w:pPr>
        <w:ind w:left="68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compat>
    <w:compatSetting w:name="compatibilityMode" w:uri="http://schemas.microsoft.com/office/word" w:val="12"/>
  </w:compat>
  <w:rsids>
    <w:rsidRoot w:val="00282653"/>
    <w:rsid w:val="000A3509"/>
    <w:rsid w:val="000A63B4"/>
    <w:rsid w:val="000C50CC"/>
    <w:rsid w:val="000D792D"/>
    <w:rsid w:val="000E183C"/>
    <w:rsid w:val="00115170"/>
    <w:rsid w:val="00177D30"/>
    <w:rsid w:val="0018584C"/>
    <w:rsid w:val="00196BFB"/>
    <w:rsid w:val="00282653"/>
    <w:rsid w:val="002C5A74"/>
    <w:rsid w:val="002D0FCC"/>
    <w:rsid w:val="00400365"/>
    <w:rsid w:val="004262E3"/>
    <w:rsid w:val="0044227D"/>
    <w:rsid w:val="00495F68"/>
    <w:rsid w:val="004D1F5D"/>
    <w:rsid w:val="00506814"/>
    <w:rsid w:val="0052148F"/>
    <w:rsid w:val="00531CC1"/>
    <w:rsid w:val="005A61A2"/>
    <w:rsid w:val="005C1657"/>
    <w:rsid w:val="006119AF"/>
    <w:rsid w:val="006925FA"/>
    <w:rsid w:val="006A5E9C"/>
    <w:rsid w:val="006B12FC"/>
    <w:rsid w:val="006B4979"/>
    <w:rsid w:val="006E55A1"/>
    <w:rsid w:val="006E7C0C"/>
    <w:rsid w:val="006E7F1E"/>
    <w:rsid w:val="00714549"/>
    <w:rsid w:val="00725404"/>
    <w:rsid w:val="0084768D"/>
    <w:rsid w:val="0089400E"/>
    <w:rsid w:val="008F69D4"/>
    <w:rsid w:val="009432BB"/>
    <w:rsid w:val="009653CA"/>
    <w:rsid w:val="0096657A"/>
    <w:rsid w:val="009907EB"/>
    <w:rsid w:val="009E6F82"/>
    <w:rsid w:val="009F7962"/>
    <w:rsid w:val="00A000D3"/>
    <w:rsid w:val="00A07374"/>
    <w:rsid w:val="00A9788D"/>
    <w:rsid w:val="00AC2D7C"/>
    <w:rsid w:val="00AC3851"/>
    <w:rsid w:val="00B14397"/>
    <w:rsid w:val="00B3583E"/>
    <w:rsid w:val="00B84FEC"/>
    <w:rsid w:val="00BA57F0"/>
    <w:rsid w:val="00C27297"/>
    <w:rsid w:val="00C521C8"/>
    <w:rsid w:val="00CF3306"/>
    <w:rsid w:val="00D34B63"/>
    <w:rsid w:val="00D909E6"/>
    <w:rsid w:val="00DB2B9E"/>
    <w:rsid w:val="00DB5716"/>
    <w:rsid w:val="00E932D7"/>
    <w:rsid w:val="00EA1F1F"/>
    <w:rsid w:val="00EC1249"/>
    <w:rsid w:val="00EC6CE9"/>
    <w:rsid w:val="00F313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 id="V:Rule2" type="connector" idref="#_x0000_s1027"/>
        <o:r id="V:Rule3"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53"/>
    <w:pPr>
      <w:spacing w:after="0" w:line="240" w:lineRule="auto"/>
    </w:pPr>
    <w:rPr>
      <w:rFonts w:ascii="Times New Roman" w:eastAsia="Times New Roman" w:hAnsi="Times New Roman" w:cs="Times New Roman"/>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653"/>
    <w:pPr>
      <w:ind w:left="720"/>
      <w:contextualSpacing/>
    </w:pPr>
  </w:style>
  <w:style w:type="paragraph" w:styleId="BalloonText">
    <w:name w:val="Balloon Text"/>
    <w:basedOn w:val="Normal"/>
    <w:link w:val="BalloonTextChar"/>
    <w:uiPriority w:val="99"/>
    <w:semiHidden/>
    <w:unhideWhenUsed/>
    <w:rsid w:val="000A63B4"/>
    <w:rPr>
      <w:rFonts w:ascii="Tahoma" w:hAnsi="Tahoma" w:cs="Tahoma"/>
      <w:sz w:val="16"/>
      <w:szCs w:val="16"/>
    </w:rPr>
  </w:style>
  <w:style w:type="character" w:customStyle="1" w:styleId="BalloonTextChar">
    <w:name w:val="Balloon Text Char"/>
    <w:basedOn w:val="DefaultParagraphFont"/>
    <w:link w:val="BalloonText"/>
    <w:uiPriority w:val="99"/>
    <w:semiHidden/>
    <w:rsid w:val="000A63B4"/>
    <w:rPr>
      <w:rFonts w:ascii="Tahoma" w:eastAsia="Times New Roman" w:hAnsi="Tahoma" w:cs="Tahoma"/>
      <w:sz w:val="16"/>
      <w:szCs w:val="1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27A90A6D-A1AA-4C0D-B11A-510B3B09E2DB}"/>
</file>

<file path=customXml/itemProps2.xml><?xml version="1.0" encoding="utf-8"?>
<ds:datastoreItem xmlns:ds="http://schemas.openxmlformats.org/officeDocument/2006/customXml" ds:itemID="{1A5C64D2-00DD-47C3-BDC3-9D24C5F2F3EB}"/>
</file>

<file path=customXml/itemProps3.xml><?xml version="1.0" encoding="utf-8"?>
<ds:datastoreItem xmlns:ds="http://schemas.openxmlformats.org/officeDocument/2006/customXml" ds:itemID="{86EDFC71-9F5B-438E-B67D-8926C7314097}"/>
</file>

<file path=customXml/itemProps4.xml><?xml version="1.0" encoding="utf-8"?>
<ds:datastoreItem xmlns:ds="http://schemas.openxmlformats.org/officeDocument/2006/customXml" ds:itemID="{CE25643B-863A-4538-B5BF-6E5FD8720F3B}"/>
</file>

<file path=docProps/app.xml><?xml version="1.0" encoding="utf-8"?>
<Properties xmlns="http://schemas.openxmlformats.org/officeDocument/2006/extended-properties" xmlns:vt="http://schemas.openxmlformats.org/officeDocument/2006/docPropsVTypes">
  <Template>Normal.dotm</Template>
  <TotalTime>72</TotalTime>
  <Pages>3</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PHC</cp:lastModifiedBy>
  <cp:revision>134</cp:revision>
  <cp:lastPrinted>2022-01-20T04:12:00Z</cp:lastPrinted>
  <dcterms:created xsi:type="dcterms:W3CDTF">2020-06-01T09:35:00Z</dcterms:created>
  <dcterms:modified xsi:type="dcterms:W3CDTF">2022-01-24T08:13:00Z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